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E59A" w14:textId="1FDD4951" w:rsidR="004A70D2" w:rsidRPr="00456577" w:rsidRDefault="004A70D2" w:rsidP="006E61CE">
      <w:pPr>
        <w:spacing w:after="0" w:line="240" w:lineRule="auto"/>
        <w:rPr>
          <w:rFonts w:ascii="Britannic Bold" w:hAnsi="Britannic Bold"/>
          <w:b/>
          <w:bCs/>
          <w:color w:val="FFC000"/>
          <w:sz w:val="144"/>
          <w:szCs w:val="1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56577">
        <w:rPr>
          <w:rFonts w:ascii="Britannic Bold" w:hAnsi="Britannic Bold"/>
          <w:b/>
          <w:bCs/>
          <w:color w:val="FFC000"/>
          <w:sz w:val="144"/>
          <w:szCs w:val="1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NABÍDKA PRÁCE</w:t>
      </w:r>
    </w:p>
    <w:p w14:paraId="309A05E9" w14:textId="6C51F170" w:rsidR="004A70D2" w:rsidRPr="00456577" w:rsidRDefault="00B44540" w:rsidP="006E61CE">
      <w:pPr>
        <w:spacing w:after="0" w:line="240" w:lineRule="auto"/>
        <w:ind w:left="708" w:firstLine="708"/>
        <w:rPr>
          <w:rFonts w:asciiTheme="majorHAnsi" w:hAnsiTheme="majorHAnsi"/>
          <w:b/>
          <w:color w:val="FFC000"/>
          <w:sz w:val="96"/>
          <w:szCs w:val="96"/>
        </w:rPr>
      </w:pPr>
      <w:r>
        <w:rPr>
          <w:rFonts w:asciiTheme="majorHAnsi" w:hAnsiTheme="majorHAnsi"/>
          <w:b/>
          <w:noProof/>
          <w:color w:val="FFC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A6BB7DB" wp14:editId="6BB3B2F2">
            <wp:simplePos x="0" y="0"/>
            <wp:positionH relativeFrom="page">
              <wp:posOffset>1491603</wp:posOffset>
            </wp:positionH>
            <wp:positionV relativeFrom="paragraph">
              <wp:posOffset>504825</wp:posOffset>
            </wp:positionV>
            <wp:extent cx="4546400" cy="474535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847" cy="474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0D2" w:rsidRPr="00456577">
        <w:rPr>
          <w:rFonts w:asciiTheme="majorHAnsi" w:hAnsiTheme="majorHAnsi"/>
          <w:b/>
          <w:color w:val="FFC000"/>
          <w:sz w:val="96"/>
          <w:szCs w:val="96"/>
        </w:rPr>
        <w:t>Ostraha objektu</w:t>
      </w:r>
    </w:p>
    <w:p w14:paraId="1FE181A1" w14:textId="3ED0D396" w:rsidR="004A70D2" w:rsidRPr="004A70D2" w:rsidRDefault="004A70D2" w:rsidP="004A70D2">
      <w:pPr>
        <w:spacing w:after="0"/>
        <w:rPr>
          <w:b/>
          <w:sz w:val="48"/>
          <w:szCs w:val="48"/>
        </w:rPr>
      </w:pPr>
    </w:p>
    <w:p w14:paraId="628278DE" w14:textId="01C4BF23" w:rsidR="00081273" w:rsidRDefault="00081273" w:rsidP="004A70D2">
      <w:pPr>
        <w:spacing w:after="0"/>
        <w:rPr>
          <w:b/>
          <w:sz w:val="44"/>
          <w:szCs w:val="44"/>
        </w:rPr>
      </w:pPr>
    </w:p>
    <w:p w14:paraId="297A8B51" w14:textId="77777777" w:rsidR="00081273" w:rsidRDefault="00081273" w:rsidP="004A70D2">
      <w:pPr>
        <w:spacing w:after="0"/>
        <w:rPr>
          <w:b/>
          <w:sz w:val="44"/>
          <w:szCs w:val="44"/>
        </w:rPr>
      </w:pPr>
    </w:p>
    <w:p w14:paraId="2936C9FE" w14:textId="68977977" w:rsidR="004A70D2" w:rsidRPr="004A70D2" w:rsidRDefault="004A70D2" w:rsidP="004A70D2">
      <w:pPr>
        <w:spacing w:after="0"/>
        <w:rPr>
          <w:b/>
          <w:sz w:val="44"/>
          <w:szCs w:val="44"/>
        </w:rPr>
      </w:pPr>
      <w:r w:rsidRPr="004A70D2">
        <w:rPr>
          <w:b/>
          <w:sz w:val="44"/>
          <w:szCs w:val="44"/>
        </w:rPr>
        <w:t xml:space="preserve">Bezpečnostní agentura přijme muže a ženy i částečné invalidní důchodce na ostrahu objektu. Práce v uniformě, denní a noční směny. Pracovní doba 12 hodin. </w:t>
      </w:r>
    </w:p>
    <w:p w14:paraId="35EFDA35" w14:textId="77777777" w:rsidR="004A70D2" w:rsidRPr="004A70D2" w:rsidRDefault="004A70D2" w:rsidP="004A70D2">
      <w:pPr>
        <w:spacing w:after="0"/>
        <w:rPr>
          <w:b/>
          <w:sz w:val="44"/>
          <w:szCs w:val="44"/>
        </w:rPr>
      </w:pPr>
      <w:r w:rsidRPr="004A70D2">
        <w:rPr>
          <w:b/>
          <w:sz w:val="44"/>
          <w:szCs w:val="44"/>
        </w:rPr>
        <w:t>Nástup možný ihned.</w:t>
      </w:r>
    </w:p>
    <w:p w14:paraId="4D93014A" w14:textId="478F51C6" w:rsidR="004A70D2" w:rsidRPr="004A70D2" w:rsidRDefault="004A70D2" w:rsidP="004A70D2">
      <w:pPr>
        <w:spacing w:after="0"/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D2"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Náborový příspěvek až </w:t>
      </w:r>
      <w:r w:rsidR="00967963">
        <w:rPr>
          <w:color w:val="FFC000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456577">
        <w:rPr>
          <w:color w:val="FFC000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.000 Kč</w:t>
      </w:r>
    </w:p>
    <w:p w14:paraId="1BA54C27" w14:textId="77777777" w:rsidR="004A70D2" w:rsidRPr="004A70D2" w:rsidRDefault="004A70D2" w:rsidP="004A70D2">
      <w:pPr>
        <w:spacing w:after="0"/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D2"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Příspěvek na dopravu až 1.000 Kč</w:t>
      </w:r>
    </w:p>
    <w:p w14:paraId="366E4740" w14:textId="2AC1A12D" w:rsidR="00147D3C" w:rsidRPr="004A70D2" w:rsidRDefault="004A70D2" w:rsidP="00147D3C">
      <w:pPr>
        <w:spacing w:after="0"/>
        <w:rPr>
          <w:b/>
          <w:sz w:val="44"/>
          <w:szCs w:val="44"/>
        </w:rPr>
      </w:pPr>
      <w:r w:rsidRPr="00456577">
        <w:rPr>
          <w:b/>
          <w:color w:val="FFC000"/>
          <w:sz w:val="44"/>
          <w:szCs w:val="44"/>
        </w:rPr>
        <w:t xml:space="preserve">V případě zájmu prosím volejte na níže uvedené tel. číslo </w:t>
      </w:r>
      <w:r w:rsidR="003F513A">
        <w:rPr>
          <w:b/>
          <w:color w:val="FFC000"/>
          <w:sz w:val="44"/>
          <w:szCs w:val="44"/>
        </w:rPr>
        <w:t>739 453 050</w:t>
      </w:r>
      <w:r w:rsidRPr="00456577">
        <w:rPr>
          <w:b/>
          <w:color w:val="FFC000"/>
          <w:sz w:val="44"/>
          <w:szCs w:val="44"/>
        </w:rPr>
        <w:t xml:space="preserve"> </w:t>
      </w:r>
      <w:r w:rsidRPr="004A70D2">
        <w:rPr>
          <w:b/>
          <w:sz w:val="44"/>
          <w:szCs w:val="44"/>
        </w:rPr>
        <w:t>v pracovní dny v době od 8:30 – 15:00hod.</w:t>
      </w:r>
    </w:p>
    <w:p w14:paraId="6B235DD5" w14:textId="77777777" w:rsidR="00147D3C" w:rsidRDefault="00147D3C" w:rsidP="004A70D2">
      <w:pPr>
        <w:spacing w:after="0"/>
        <w:rPr>
          <w:b/>
          <w:sz w:val="44"/>
          <w:szCs w:val="44"/>
        </w:rPr>
      </w:pPr>
    </w:p>
    <w:tbl>
      <w:tblPr>
        <w:tblStyle w:val="Mkatabulky"/>
        <w:tblW w:w="10578" w:type="dxa"/>
        <w:tblInd w:w="-318" w:type="dxa"/>
        <w:tblLook w:val="04A0" w:firstRow="1" w:lastRow="0" w:firstColumn="1" w:lastColumn="0" w:noHBand="0" w:noVBand="1"/>
      </w:tblPr>
      <w:tblGrid>
        <w:gridCol w:w="1203"/>
        <w:gridCol w:w="1202"/>
        <w:gridCol w:w="1202"/>
        <w:gridCol w:w="1202"/>
        <w:gridCol w:w="1202"/>
        <w:gridCol w:w="1202"/>
        <w:gridCol w:w="1202"/>
        <w:gridCol w:w="1202"/>
        <w:gridCol w:w="1157"/>
      </w:tblGrid>
      <w:tr w:rsidR="00147D3C" w:rsidRPr="00397651" w14:paraId="514B0CD6" w14:textId="77777777" w:rsidTr="00081273">
        <w:trPr>
          <w:cantSplit/>
          <w:trHeight w:val="4646"/>
        </w:trPr>
        <w:tc>
          <w:tcPr>
            <w:tcW w:w="1181" w:type="dxa"/>
            <w:textDirection w:val="btLr"/>
          </w:tcPr>
          <w:p w14:paraId="653D97BB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6F2CE55" w14:textId="0D6F1BF5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0" w:type="auto"/>
            <w:textDirection w:val="btLr"/>
          </w:tcPr>
          <w:p w14:paraId="2BE24DD9" w14:textId="77777777" w:rsidR="00147D3C" w:rsidRPr="003A609B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3D155CD" w14:textId="11BA11A1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0" w:type="auto"/>
            <w:textDirection w:val="btLr"/>
          </w:tcPr>
          <w:p w14:paraId="30D55664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36007A8" w14:textId="0BC4261E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0" w:type="auto"/>
            <w:textDirection w:val="btLr"/>
          </w:tcPr>
          <w:p w14:paraId="16127CE5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E4E0DE5" w14:textId="7E43C48D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0" w:type="auto"/>
            <w:textDirection w:val="btLr"/>
          </w:tcPr>
          <w:p w14:paraId="7377E693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9D5942E" w14:textId="09092E77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0" w:type="auto"/>
            <w:textDirection w:val="btLr"/>
          </w:tcPr>
          <w:p w14:paraId="71A28F6F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46596A8" w14:textId="3EF7D804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739 453 050 </w:t>
            </w:r>
          </w:p>
        </w:tc>
        <w:tc>
          <w:tcPr>
            <w:tcW w:w="0" w:type="auto"/>
            <w:textDirection w:val="btLr"/>
          </w:tcPr>
          <w:p w14:paraId="48514BED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1DA92F8" w14:textId="5F3731BF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0" w:type="auto"/>
            <w:textDirection w:val="btLr"/>
          </w:tcPr>
          <w:p w14:paraId="6945260F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CD1F1EE" w14:textId="44AC2496" w:rsidR="00147D3C" w:rsidRPr="006E61CE" w:rsidRDefault="003F513A" w:rsidP="00081273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  <w:tc>
          <w:tcPr>
            <w:tcW w:w="1135" w:type="dxa"/>
            <w:textDirection w:val="btLr"/>
          </w:tcPr>
          <w:p w14:paraId="3D3B0131" w14:textId="77777777" w:rsidR="00147D3C" w:rsidRPr="00874475" w:rsidRDefault="00147D3C" w:rsidP="00081273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BA98474" w14:textId="53704FFD" w:rsidR="00147D3C" w:rsidRPr="00397651" w:rsidRDefault="003F513A" w:rsidP="00081273">
            <w:pPr>
              <w:ind w:left="113" w:right="113"/>
              <w:jc w:val="center"/>
              <w:rPr>
                <w:color w:val="FF000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739 453 050</w:t>
            </w:r>
          </w:p>
        </w:tc>
      </w:tr>
    </w:tbl>
    <w:p w14:paraId="76FC80AE" w14:textId="77777777" w:rsidR="006E61CE" w:rsidRPr="004A70D2" w:rsidRDefault="006E61CE" w:rsidP="004A70D2">
      <w:pPr>
        <w:spacing w:after="0"/>
        <w:rPr>
          <w:b/>
          <w:sz w:val="44"/>
          <w:szCs w:val="44"/>
        </w:rPr>
      </w:pPr>
    </w:p>
    <w:p w14:paraId="790678C1" w14:textId="0D834589" w:rsidR="008D43FD" w:rsidRPr="007222E9" w:rsidRDefault="008D43FD" w:rsidP="00147D3C">
      <w:pPr>
        <w:spacing w:after="0"/>
        <w:rPr>
          <w:b/>
          <w:sz w:val="48"/>
          <w:szCs w:val="48"/>
        </w:rPr>
      </w:pPr>
    </w:p>
    <w:sectPr w:rsidR="008D43FD" w:rsidRPr="007222E9" w:rsidSect="00DF2C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5903" w14:textId="77777777" w:rsidR="00D06B3C" w:rsidRDefault="00D06B3C" w:rsidP="00D06B3C">
      <w:pPr>
        <w:spacing w:after="0" w:line="240" w:lineRule="auto"/>
      </w:pPr>
      <w:r>
        <w:separator/>
      </w:r>
    </w:p>
  </w:endnote>
  <w:endnote w:type="continuationSeparator" w:id="0">
    <w:p w14:paraId="39A06F4E" w14:textId="77777777" w:rsidR="00D06B3C" w:rsidRDefault="00D06B3C" w:rsidP="00D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7A34" w14:textId="77777777" w:rsidR="00D06B3C" w:rsidRDefault="00D06B3C" w:rsidP="00D06B3C">
      <w:pPr>
        <w:spacing w:after="0" w:line="240" w:lineRule="auto"/>
      </w:pPr>
      <w:r>
        <w:separator/>
      </w:r>
    </w:p>
  </w:footnote>
  <w:footnote w:type="continuationSeparator" w:id="0">
    <w:p w14:paraId="2E64663C" w14:textId="77777777" w:rsidR="00D06B3C" w:rsidRDefault="00D06B3C" w:rsidP="00D0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5C"/>
    <w:rsid w:val="00077838"/>
    <w:rsid w:val="00081273"/>
    <w:rsid w:val="000C5E95"/>
    <w:rsid w:val="000F76F2"/>
    <w:rsid w:val="00117F29"/>
    <w:rsid w:val="00124495"/>
    <w:rsid w:val="00141DAA"/>
    <w:rsid w:val="00147D3C"/>
    <w:rsid w:val="001520D6"/>
    <w:rsid w:val="001A646B"/>
    <w:rsid w:val="001D35E7"/>
    <w:rsid w:val="00203B6F"/>
    <w:rsid w:val="00204051"/>
    <w:rsid w:val="00225DAF"/>
    <w:rsid w:val="00235317"/>
    <w:rsid w:val="00252466"/>
    <w:rsid w:val="00280BE6"/>
    <w:rsid w:val="002C6606"/>
    <w:rsid w:val="00396A6A"/>
    <w:rsid w:val="00397651"/>
    <w:rsid w:val="003A609B"/>
    <w:rsid w:val="003F513A"/>
    <w:rsid w:val="004112B0"/>
    <w:rsid w:val="00416955"/>
    <w:rsid w:val="004418B8"/>
    <w:rsid w:val="00454E5B"/>
    <w:rsid w:val="00456577"/>
    <w:rsid w:val="004A70D2"/>
    <w:rsid w:val="004F4507"/>
    <w:rsid w:val="00626CF0"/>
    <w:rsid w:val="00631516"/>
    <w:rsid w:val="00670692"/>
    <w:rsid w:val="00677343"/>
    <w:rsid w:val="00697D89"/>
    <w:rsid w:val="006E0741"/>
    <w:rsid w:val="006E61CE"/>
    <w:rsid w:val="007222E9"/>
    <w:rsid w:val="007665A3"/>
    <w:rsid w:val="007844F7"/>
    <w:rsid w:val="007C4AC4"/>
    <w:rsid w:val="007E222F"/>
    <w:rsid w:val="007F279C"/>
    <w:rsid w:val="00817909"/>
    <w:rsid w:val="00837B71"/>
    <w:rsid w:val="00874475"/>
    <w:rsid w:val="008768AA"/>
    <w:rsid w:val="008B215C"/>
    <w:rsid w:val="008C7D3A"/>
    <w:rsid w:val="008D43FD"/>
    <w:rsid w:val="00923E79"/>
    <w:rsid w:val="00932FDD"/>
    <w:rsid w:val="00942DDE"/>
    <w:rsid w:val="00962BE0"/>
    <w:rsid w:val="00967963"/>
    <w:rsid w:val="009C38E9"/>
    <w:rsid w:val="00A91758"/>
    <w:rsid w:val="00AA2B19"/>
    <w:rsid w:val="00AC15A6"/>
    <w:rsid w:val="00B4416F"/>
    <w:rsid w:val="00B44540"/>
    <w:rsid w:val="00B60365"/>
    <w:rsid w:val="00B8757C"/>
    <w:rsid w:val="00C04C3A"/>
    <w:rsid w:val="00CA0D4B"/>
    <w:rsid w:val="00CB45A6"/>
    <w:rsid w:val="00D06B3C"/>
    <w:rsid w:val="00D15D78"/>
    <w:rsid w:val="00D907C8"/>
    <w:rsid w:val="00DF2C7E"/>
    <w:rsid w:val="00E05BA4"/>
    <w:rsid w:val="00E3387B"/>
    <w:rsid w:val="00E562CF"/>
    <w:rsid w:val="00EF0BF9"/>
    <w:rsid w:val="00F01ED1"/>
    <w:rsid w:val="00F06C22"/>
    <w:rsid w:val="00F4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33B"/>
  <w15:docId w15:val="{0093CEB6-2111-452E-9946-174C0D7D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6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B3C"/>
  </w:style>
  <w:style w:type="paragraph" w:styleId="Zpat">
    <w:name w:val="footer"/>
    <w:basedOn w:val="Normln"/>
    <w:link w:val="Zpat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Asistentka Kladno</cp:lastModifiedBy>
  <cp:revision>3</cp:revision>
  <cp:lastPrinted>2022-05-24T05:50:00Z</cp:lastPrinted>
  <dcterms:created xsi:type="dcterms:W3CDTF">2022-05-24T10:27:00Z</dcterms:created>
  <dcterms:modified xsi:type="dcterms:W3CDTF">2022-10-12T10:46:00Z</dcterms:modified>
</cp:coreProperties>
</file>